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1B7384" w:rsidRPr="00FC307B" w:rsidRDefault="001B7384" w:rsidP="001B7384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</w:t>
      </w:r>
      <w:proofErr w:type="gramStart"/>
      <w:r w:rsidRPr="00FC307B">
        <w:rPr>
          <w:b/>
          <w:sz w:val="28"/>
          <w:szCs w:val="28"/>
        </w:rPr>
        <w:t xml:space="preserve">к проекту решения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«О внесении изменений и дополнений в решение </w:t>
      </w:r>
      <w:proofErr w:type="spellStart"/>
      <w:r w:rsidRPr="00FC307B">
        <w:rPr>
          <w:b/>
          <w:sz w:val="28"/>
          <w:szCs w:val="28"/>
        </w:rPr>
        <w:t>Богучанского</w:t>
      </w:r>
      <w:proofErr w:type="spellEnd"/>
      <w:r w:rsidRPr="00FC307B">
        <w:rPr>
          <w:b/>
          <w:sz w:val="28"/>
          <w:szCs w:val="28"/>
        </w:rPr>
        <w:t xml:space="preserve"> районного Совета депутатов от </w:t>
      </w:r>
      <w:r>
        <w:rPr>
          <w:b/>
          <w:sz w:val="28"/>
          <w:szCs w:val="28"/>
        </w:rPr>
        <w:t>26.12.2023 № 45/1-369</w:t>
      </w:r>
      <w:r w:rsidRPr="00FC307B">
        <w:rPr>
          <w:b/>
          <w:sz w:val="28"/>
          <w:szCs w:val="28"/>
        </w:rPr>
        <w:t xml:space="preserve"> «О районном бюджета на 202</w:t>
      </w:r>
      <w:r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6</w:t>
      </w:r>
      <w:r w:rsidRPr="00FC307B">
        <w:rPr>
          <w:b/>
          <w:sz w:val="28"/>
          <w:szCs w:val="28"/>
        </w:rPr>
        <w:t xml:space="preserve"> годов»</w:t>
      </w:r>
      <w:proofErr w:type="gramEnd"/>
    </w:p>
    <w:p w:rsidR="001B7384" w:rsidRPr="00FC307B" w:rsidRDefault="001B7384" w:rsidP="001B7384">
      <w:pPr>
        <w:jc w:val="center"/>
        <w:rPr>
          <w:sz w:val="28"/>
          <w:szCs w:val="28"/>
        </w:rPr>
      </w:pPr>
    </w:p>
    <w:p w:rsidR="001B7384" w:rsidRPr="005E29D5" w:rsidRDefault="001B7384" w:rsidP="001B7384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</w:p>
    <w:p w:rsidR="001B7384" w:rsidRPr="005E29D5" w:rsidRDefault="001B7384" w:rsidP="001B738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F521DF" w:rsidRDefault="001B7384" w:rsidP="00213B71">
      <w:pPr>
        <w:ind w:firstLine="851"/>
        <w:rPr>
          <w:sz w:val="28"/>
          <w:szCs w:val="28"/>
        </w:rPr>
      </w:pPr>
      <w:r w:rsidRPr="003E5AE6">
        <w:rPr>
          <w:sz w:val="28"/>
          <w:szCs w:val="28"/>
        </w:rPr>
        <w:t xml:space="preserve">1.1.В связи с поступившими уведомлениями о межбюджетных трансфертах из краевого бюджета и бюджетов поселений  доходы районного бюджета  изменились  на        </w:t>
      </w:r>
      <w:r w:rsidR="00895653">
        <w:rPr>
          <w:sz w:val="28"/>
          <w:szCs w:val="28"/>
        </w:rPr>
        <w:t xml:space="preserve">                              </w:t>
      </w:r>
      <w:r w:rsidRPr="003E5AE6">
        <w:rPr>
          <w:sz w:val="28"/>
          <w:szCs w:val="28"/>
        </w:rPr>
        <w:t xml:space="preserve">            - </w:t>
      </w:r>
      <w:r w:rsidR="00895653">
        <w:rPr>
          <w:sz w:val="28"/>
          <w:szCs w:val="28"/>
        </w:rPr>
        <w:t xml:space="preserve"> 139 792,8</w:t>
      </w:r>
      <w:r w:rsidRPr="003E5AE6">
        <w:rPr>
          <w:sz w:val="28"/>
          <w:szCs w:val="28"/>
        </w:rPr>
        <w:t>тыс. рублей</w:t>
      </w:r>
    </w:p>
    <w:p w:rsidR="001B7384" w:rsidRDefault="00895653" w:rsidP="00213B71">
      <w:pPr>
        <w:ind w:firstLine="851"/>
        <w:rPr>
          <w:sz w:val="28"/>
          <w:szCs w:val="28"/>
        </w:rPr>
      </w:pPr>
      <w:r>
        <w:rPr>
          <w:sz w:val="28"/>
          <w:szCs w:val="28"/>
        </w:rPr>
        <w:t>в</w:t>
      </w:r>
      <w:r w:rsidR="001B7384">
        <w:rPr>
          <w:sz w:val="28"/>
          <w:szCs w:val="28"/>
        </w:rPr>
        <w:t xml:space="preserve"> том числе:</w:t>
      </w:r>
    </w:p>
    <w:p w:rsidR="001B7384" w:rsidRPr="00213B71" w:rsidRDefault="005500B9" w:rsidP="00213B71">
      <w:pPr>
        <w:ind w:firstLine="851"/>
        <w:jc w:val="both"/>
        <w:rPr>
          <w:sz w:val="28"/>
          <w:szCs w:val="28"/>
        </w:rPr>
      </w:pPr>
      <w:r w:rsidRPr="00213B71">
        <w:rPr>
          <w:sz w:val="28"/>
          <w:szCs w:val="28"/>
        </w:rPr>
        <w:t>- 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895653">
        <w:rPr>
          <w:sz w:val="28"/>
          <w:szCs w:val="28"/>
        </w:rPr>
        <w:t xml:space="preserve">                                </w:t>
      </w:r>
      <w:r w:rsidRPr="00213B71">
        <w:rPr>
          <w:sz w:val="28"/>
          <w:szCs w:val="28"/>
        </w:rPr>
        <w:t xml:space="preserve"> – 7 732,3 тыс. руб.;</w:t>
      </w:r>
    </w:p>
    <w:p w:rsidR="005500B9" w:rsidRPr="00213B71" w:rsidRDefault="005500B9" w:rsidP="00213B71">
      <w:pPr>
        <w:ind w:firstLine="851"/>
        <w:jc w:val="both"/>
        <w:rPr>
          <w:sz w:val="28"/>
          <w:szCs w:val="28"/>
        </w:rPr>
      </w:pPr>
      <w:r w:rsidRPr="00213B71">
        <w:rPr>
          <w:sz w:val="28"/>
          <w:szCs w:val="28"/>
        </w:rPr>
        <w:t xml:space="preserve">- Иные межбюджетные трансферты бюджетам муниципальных образований на создание (реконструкцию) и капитальный ремонт </w:t>
      </w:r>
      <w:proofErr w:type="spellStart"/>
      <w:r w:rsidRPr="00213B71">
        <w:rPr>
          <w:sz w:val="28"/>
          <w:szCs w:val="28"/>
        </w:rPr>
        <w:t>культурно-досуговых</w:t>
      </w:r>
      <w:proofErr w:type="spellEnd"/>
      <w:r w:rsidRPr="00213B71">
        <w:rPr>
          <w:sz w:val="28"/>
          <w:szCs w:val="28"/>
        </w:rPr>
        <w:t xml:space="preserve"> учреждений в сельской местности </w:t>
      </w:r>
      <w:r w:rsidR="00FA3883">
        <w:rPr>
          <w:sz w:val="28"/>
          <w:szCs w:val="28"/>
        </w:rPr>
        <w:t xml:space="preserve">(СДК </w:t>
      </w:r>
      <w:proofErr w:type="spellStart"/>
      <w:r w:rsidR="00FA3883">
        <w:rPr>
          <w:sz w:val="28"/>
          <w:szCs w:val="28"/>
        </w:rPr>
        <w:t>п</w:t>
      </w:r>
      <w:proofErr w:type="gramStart"/>
      <w:r w:rsidR="00FA3883">
        <w:rPr>
          <w:sz w:val="28"/>
          <w:szCs w:val="28"/>
        </w:rPr>
        <w:t>.К</w:t>
      </w:r>
      <w:proofErr w:type="gramEnd"/>
      <w:r w:rsidR="00FA3883">
        <w:rPr>
          <w:sz w:val="28"/>
          <w:szCs w:val="28"/>
        </w:rPr>
        <w:t>расногорьевский</w:t>
      </w:r>
      <w:proofErr w:type="spellEnd"/>
      <w:r w:rsidR="00FA3883">
        <w:rPr>
          <w:sz w:val="28"/>
          <w:szCs w:val="28"/>
        </w:rPr>
        <w:t>)</w:t>
      </w:r>
      <w:r w:rsidRPr="00213B71">
        <w:rPr>
          <w:sz w:val="28"/>
          <w:szCs w:val="28"/>
        </w:rPr>
        <w:t xml:space="preserve"> </w:t>
      </w:r>
      <w:r w:rsidR="00895653">
        <w:rPr>
          <w:sz w:val="28"/>
          <w:szCs w:val="28"/>
        </w:rPr>
        <w:t xml:space="preserve">                </w:t>
      </w:r>
      <w:r w:rsidRPr="00213B71">
        <w:rPr>
          <w:sz w:val="28"/>
          <w:szCs w:val="28"/>
        </w:rPr>
        <w:t>- 17 392,0 тыс. руб.;</w:t>
      </w:r>
    </w:p>
    <w:p w:rsidR="005500B9" w:rsidRPr="00213B71" w:rsidRDefault="005500B9" w:rsidP="00213B71">
      <w:pPr>
        <w:ind w:firstLine="851"/>
        <w:jc w:val="both"/>
        <w:rPr>
          <w:sz w:val="28"/>
          <w:szCs w:val="28"/>
        </w:rPr>
      </w:pPr>
      <w:r w:rsidRPr="00213B71">
        <w:rPr>
          <w:sz w:val="28"/>
          <w:szCs w:val="28"/>
        </w:rPr>
        <w:t>- Субсидии бюджетам муниципальных образований на создание условий для обеспечения услугами связи малочисленных и труднодоступных населенных пунктов Красноярского края</w:t>
      </w:r>
      <w:r w:rsidR="00895653">
        <w:rPr>
          <w:sz w:val="28"/>
          <w:szCs w:val="28"/>
        </w:rPr>
        <w:t xml:space="preserve"> </w:t>
      </w:r>
      <w:r w:rsidR="00FA3883">
        <w:rPr>
          <w:sz w:val="28"/>
          <w:szCs w:val="28"/>
        </w:rPr>
        <w:t>(</w:t>
      </w:r>
      <w:proofErr w:type="spellStart"/>
      <w:r w:rsidR="00FA3883">
        <w:rPr>
          <w:sz w:val="28"/>
          <w:szCs w:val="28"/>
        </w:rPr>
        <w:t>п</w:t>
      </w:r>
      <w:proofErr w:type="gramStart"/>
      <w:r w:rsidR="00FA3883">
        <w:rPr>
          <w:sz w:val="28"/>
          <w:szCs w:val="28"/>
        </w:rPr>
        <w:t>.К</w:t>
      </w:r>
      <w:proofErr w:type="gramEnd"/>
      <w:r w:rsidR="00FA3883">
        <w:rPr>
          <w:sz w:val="28"/>
          <w:szCs w:val="28"/>
        </w:rPr>
        <w:t>ежек</w:t>
      </w:r>
      <w:proofErr w:type="spellEnd"/>
      <w:r w:rsidR="00FA3883">
        <w:rPr>
          <w:sz w:val="28"/>
          <w:szCs w:val="28"/>
        </w:rPr>
        <w:t>)</w:t>
      </w:r>
      <w:r w:rsidR="00895653">
        <w:rPr>
          <w:sz w:val="28"/>
          <w:szCs w:val="28"/>
        </w:rPr>
        <w:t xml:space="preserve">           </w:t>
      </w:r>
      <w:r w:rsidRPr="00213B71">
        <w:rPr>
          <w:sz w:val="28"/>
          <w:szCs w:val="28"/>
        </w:rPr>
        <w:t xml:space="preserve"> -  5 744,3 тыс. руб.;</w:t>
      </w:r>
    </w:p>
    <w:p w:rsidR="005500B9" w:rsidRPr="00213B71" w:rsidRDefault="005500B9" w:rsidP="00213B71">
      <w:pPr>
        <w:ind w:firstLine="851"/>
        <w:jc w:val="both"/>
        <w:rPr>
          <w:sz w:val="28"/>
          <w:szCs w:val="28"/>
        </w:rPr>
      </w:pPr>
      <w:r w:rsidRPr="00213B71">
        <w:rPr>
          <w:sz w:val="28"/>
          <w:szCs w:val="28"/>
        </w:rPr>
        <w:t>- Субсидии бюджетам муниципальных образований на увеличение охвата детей, обучающихся по дополнитель</w:t>
      </w:r>
      <w:r w:rsidR="00213B71" w:rsidRPr="00213B71">
        <w:rPr>
          <w:sz w:val="28"/>
          <w:szCs w:val="28"/>
        </w:rPr>
        <w:t xml:space="preserve">ным </w:t>
      </w:r>
      <w:proofErr w:type="spellStart"/>
      <w:r w:rsidR="00213B71" w:rsidRPr="00213B71">
        <w:rPr>
          <w:sz w:val="28"/>
          <w:szCs w:val="28"/>
        </w:rPr>
        <w:t>общеразвивающим</w:t>
      </w:r>
      <w:proofErr w:type="spellEnd"/>
      <w:r w:rsidR="00213B71" w:rsidRPr="00213B71">
        <w:rPr>
          <w:sz w:val="28"/>
          <w:szCs w:val="28"/>
        </w:rPr>
        <w:t xml:space="preserve"> программам </w:t>
      </w:r>
      <w:r w:rsidR="00895653">
        <w:rPr>
          <w:sz w:val="28"/>
          <w:szCs w:val="28"/>
        </w:rPr>
        <w:t xml:space="preserve">                                                                       </w:t>
      </w:r>
      <w:r w:rsidR="00213B71" w:rsidRPr="00213B71">
        <w:rPr>
          <w:sz w:val="28"/>
          <w:szCs w:val="28"/>
        </w:rPr>
        <w:t xml:space="preserve">– </w:t>
      </w:r>
      <w:r w:rsidR="00895653">
        <w:rPr>
          <w:sz w:val="28"/>
          <w:szCs w:val="28"/>
        </w:rPr>
        <w:t>4 243,4</w:t>
      </w:r>
      <w:r w:rsidR="00213B71" w:rsidRPr="00213B71">
        <w:rPr>
          <w:sz w:val="28"/>
          <w:szCs w:val="28"/>
        </w:rPr>
        <w:t xml:space="preserve"> тыс. руб.;</w:t>
      </w:r>
    </w:p>
    <w:p w:rsidR="00213B71" w:rsidRPr="00213B71" w:rsidRDefault="00213B71" w:rsidP="00213B71">
      <w:pPr>
        <w:ind w:firstLine="851"/>
        <w:jc w:val="both"/>
        <w:rPr>
          <w:sz w:val="28"/>
          <w:szCs w:val="28"/>
        </w:rPr>
      </w:pPr>
      <w:r w:rsidRPr="00213B71">
        <w:rPr>
          <w:sz w:val="28"/>
          <w:szCs w:val="28"/>
        </w:rPr>
        <w:t xml:space="preserve">- Иные межбюджетные трансферты бюджетам муниципальных образований на </w:t>
      </w:r>
      <w:proofErr w:type="spellStart"/>
      <w:r w:rsidRPr="00213B71">
        <w:rPr>
          <w:sz w:val="28"/>
          <w:szCs w:val="28"/>
        </w:rPr>
        <w:t>софинансирование</w:t>
      </w:r>
      <w:proofErr w:type="spellEnd"/>
      <w:r w:rsidRPr="00213B71">
        <w:rPr>
          <w:sz w:val="28"/>
          <w:szCs w:val="28"/>
        </w:rPr>
        <w:t xml:space="preserve"> муниципальных программ формирования современной городской (сельской) среды в поселениях</w:t>
      </w:r>
      <w:r w:rsidR="00895653">
        <w:rPr>
          <w:sz w:val="28"/>
          <w:szCs w:val="28"/>
        </w:rPr>
        <w:t xml:space="preserve"> </w:t>
      </w:r>
      <w:r w:rsidR="00FA3883">
        <w:rPr>
          <w:sz w:val="28"/>
          <w:szCs w:val="28"/>
        </w:rPr>
        <w:t xml:space="preserve"> (п</w:t>
      </w:r>
      <w:proofErr w:type="gramStart"/>
      <w:r w:rsidR="00FA3883">
        <w:rPr>
          <w:sz w:val="28"/>
          <w:szCs w:val="28"/>
        </w:rPr>
        <w:t>.Т</w:t>
      </w:r>
      <w:proofErr w:type="gramEnd"/>
      <w:r w:rsidR="00FA3883">
        <w:rPr>
          <w:sz w:val="28"/>
          <w:szCs w:val="28"/>
        </w:rPr>
        <w:t>аежный)</w:t>
      </w:r>
      <w:r w:rsidR="00895653">
        <w:rPr>
          <w:sz w:val="28"/>
          <w:szCs w:val="28"/>
        </w:rPr>
        <w:t xml:space="preserve"> </w:t>
      </w:r>
      <w:r w:rsidRPr="00213B71">
        <w:rPr>
          <w:sz w:val="28"/>
          <w:szCs w:val="28"/>
        </w:rPr>
        <w:t xml:space="preserve"> – 5 000,0 тыс. руб.;</w:t>
      </w:r>
    </w:p>
    <w:p w:rsidR="00213B71" w:rsidRPr="00213B71" w:rsidRDefault="00213B71" w:rsidP="00213B71">
      <w:pPr>
        <w:ind w:firstLine="851"/>
        <w:jc w:val="both"/>
        <w:rPr>
          <w:sz w:val="28"/>
          <w:szCs w:val="28"/>
        </w:rPr>
      </w:pPr>
      <w:r w:rsidRPr="00213B71">
        <w:rPr>
          <w:sz w:val="28"/>
          <w:szCs w:val="28"/>
        </w:rPr>
        <w:t>-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895653">
        <w:rPr>
          <w:sz w:val="28"/>
          <w:szCs w:val="28"/>
        </w:rPr>
        <w:t xml:space="preserve">                                                                      </w:t>
      </w:r>
      <w:r w:rsidRPr="00213B71">
        <w:rPr>
          <w:sz w:val="28"/>
          <w:szCs w:val="28"/>
        </w:rPr>
        <w:t xml:space="preserve"> – 48 090,7 тыс. руб.;</w:t>
      </w:r>
    </w:p>
    <w:p w:rsidR="00213B71" w:rsidRPr="00213B71" w:rsidRDefault="00213B71" w:rsidP="00213B71">
      <w:pPr>
        <w:ind w:firstLine="851"/>
        <w:jc w:val="both"/>
        <w:rPr>
          <w:sz w:val="28"/>
          <w:szCs w:val="28"/>
        </w:rPr>
      </w:pPr>
      <w:r w:rsidRPr="00213B71">
        <w:rPr>
          <w:sz w:val="28"/>
          <w:szCs w:val="28"/>
        </w:rPr>
        <w:t>- Иные межбюджетные трансферты бюджетам муниципальных образований на государственную поддержку лучших работников муниципальных учреждений культуры, находящихся на территориях сельских поселений</w:t>
      </w:r>
      <w:r w:rsidR="00895653">
        <w:rPr>
          <w:sz w:val="28"/>
          <w:szCs w:val="28"/>
        </w:rPr>
        <w:t xml:space="preserve">                                                              </w:t>
      </w:r>
      <w:r w:rsidRPr="00213B71">
        <w:rPr>
          <w:sz w:val="28"/>
          <w:szCs w:val="28"/>
        </w:rPr>
        <w:t xml:space="preserve"> –</w:t>
      </w:r>
      <w:r w:rsidR="00895653">
        <w:rPr>
          <w:sz w:val="28"/>
          <w:szCs w:val="28"/>
        </w:rPr>
        <w:t xml:space="preserve"> </w:t>
      </w:r>
      <w:r w:rsidRPr="00213B71">
        <w:rPr>
          <w:sz w:val="28"/>
          <w:szCs w:val="28"/>
        </w:rPr>
        <w:t xml:space="preserve"> 100,0 тыс</w:t>
      </w:r>
      <w:proofErr w:type="gramStart"/>
      <w:r w:rsidRPr="00213B71">
        <w:rPr>
          <w:sz w:val="28"/>
          <w:szCs w:val="28"/>
        </w:rPr>
        <w:t>.р</w:t>
      </w:r>
      <w:proofErr w:type="gramEnd"/>
      <w:r w:rsidRPr="00213B71">
        <w:rPr>
          <w:sz w:val="28"/>
          <w:szCs w:val="28"/>
        </w:rPr>
        <w:t>уб.;</w:t>
      </w:r>
    </w:p>
    <w:p w:rsidR="00213B71" w:rsidRPr="00213B71" w:rsidRDefault="00213B71" w:rsidP="00213B71">
      <w:pPr>
        <w:ind w:firstLine="851"/>
        <w:jc w:val="both"/>
        <w:rPr>
          <w:sz w:val="28"/>
          <w:szCs w:val="28"/>
        </w:rPr>
      </w:pPr>
      <w:r w:rsidRPr="00213B71">
        <w:rPr>
          <w:sz w:val="28"/>
          <w:szCs w:val="28"/>
        </w:rPr>
        <w:t xml:space="preserve">- 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</w:t>
      </w:r>
      <w:r w:rsidRPr="00213B71">
        <w:rPr>
          <w:sz w:val="28"/>
          <w:szCs w:val="28"/>
        </w:rPr>
        <w:lastRenderedPageBreak/>
        <w:t>образования детям из семей лиц, принимающих (принимавших) участие в специальной военной операции</w:t>
      </w:r>
      <w:r w:rsidR="00895653">
        <w:rPr>
          <w:sz w:val="28"/>
          <w:szCs w:val="28"/>
        </w:rPr>
        <w:t xml:space="preserve">                                           </w:t>
      </w:r>
      <w:r w:rsidRPr="00213B71">
        <w:rPr>
          <w:sz w:val="28"/>
          <w:szCs w:val="28"/>
        </w:rPr>
        <w:t xml:space="preserve"> – 486,6 тыс. руб.;</w:t>
      </w:r>
    </w:p>
    <w:p w:rsidR="00213B71" w:rsidRDefault="00213B71" w:rsidP="00213B71">
      <w:pPr>
        <w:ind w:firstLine="851"/>
        <w:jc w:val="both"/>
        <w:rPr>
          <w:sz w:val="28"/>
          <w:szCs w:val="28"/>
        </w:rPr>
      </w:pPr>
      <w:r w:rsidRPr="00213B71">
        <w:rPr>
          <w:sz w:val="28"/>
          <w:szCs w:val="28"/>
        </w:rPr>
        <w:t>- Иные межбюджетные трансферты бюджетам муниципальных образований края на обеспечение первичных мер пожарной безопасности –</w:t>
      </w:r>
      <w:r w:rsidR="00895653">
        <w:rPr>
          <w:sz w:val="28"/>
          <w:szCs w:val="28"/>
        </w:rPr>
        <w:t xml:space="preserve">   </w:t>
      </w:r>
      <w:r w:rsidRPr="00213B71">
        <w:rPr>
          <w:sz w:val="28"/>
          <w:szCs w:val="28"/>
        </w:rPr>
        <w:t xml:space="preserve"> </w:t>
      </w:r>
      <w:r w:rsidR="00895653">
        <w:rPr>
          <w:sz w:val="28"/>
          <w:szCs w:val="28"/>
        </w:rPr>
        <w:t xml:space="preserve"> </w:t>
      </w:r>
      <w:r w:rsidRPr="00213B71">
        <w:rPr>
          <w:sz w:val="28"/>
          <w:szCs w:val="28"/>
        </w:rPr>
        <w:t>9</w:t>
      </w:r>
      <w:r w:rsidR="00895653">
        <w:rPr>
          <w:sz w:val="28"/>
          <w:szCs w:val="28"/>
        </w:rPr>
        <w:t xml:space="preserve"> 400</w:t>
      </w:r>
      <w:r w:rsidRPr="00213B71">
        <w:rPr>
          <w:sz w:val="28"/>
          <w:szCs w:val="28"/>
        </w:rPr>
        <w:t>,3 тыс. руб.;</w:t>
      </w:r>
    </w:p>
    <w:p w:rsidR="00E40735" w:rsidRDefault="00E40735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0735">
        <w:rPr>
          <w:sz w:val="28"/>
          <w:szCs w:val="28"/>
        </w:rPr>
        <w:t xml:space="preserve">Иные межбюджетные трансферты бюджетам муниципальных образований на поддержку физкультурно-спортивных клубов по месту жительства </w:t>
      </w:r>
      <w:r w:rsidR="0089565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– 53,1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E40735" w:rsidRDefault="00E40735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0735">
        <w:rPr>
          <w:sz w:val="28"/>
          <w:szCs w:val="28"/>
        </w:rPr>
        <w:t>Субсидии бюджетам муниципальных образований на предоставление социальных выплат молодым семьям на приобретение (строительство) жилья</w:t>
      </w:r>
      <w:r w:rsidR="00895653">
        <w:rPr>
          <w:sz w:val="28"/>
          <w:szCs w:val="28"/>
        </w:rPr>
        <w:t xml:space="preserve">                                                   </w:t>
      </w:r>
      <w:r w:rsidRPr="00E40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895653">
        <w:rPr>
          <w:sz w:val="28"/>
          <w:szCs w:val="28"/>
        </w:rPr>
        <w:t xml:space="preserve">      </w:t>
      </w:r>
      <w:r>
        <w:rPr>
          <w:sz w:val="28"/>
          <w:szCs w:val="28"/>
        </w:rPr>
        <w:t>1 709,5 тыс. руб.;</w:t>
      </w:r>
    </w:p>
    <w:p w:rsidR="00DD039D" w:rsidRPr="00DD039D" w:rsidRDefault="00E40735" w:rsidP="00DD039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0735">
        <w:rPr>
          <w:sz w:val="28"/>
          <w:szCs w:val="28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</w:t>
      </w:r>
      <w:r w:rsidR="0047194F">
        <w:rPr>
          <w:sz w:val="28"/>
          <w:szCs w:val="28"/>
        </w:rPr>
        <w:t xml:space="preserve">х образовательных организациях  </w:t>
      </w:r>
      <w:r w:rsidR="00895653">
        <w:rPr>
          <w:sz w:val="28"/>
          <w:szCs w:val="28"/>
        </w:rPr>
        <w:t xml:space="preserve">                               </w:t>
      </w:r>
      <w:r w:rsidRPr="00E407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47194F">
        <w:rPr>
          <w:sz w:val="28"/>
          <w:szCs w:val="28"/>
        </w:rPr>
        <w:t>16</w:t>
      </w:r>
      <w:r w:rsidR="00F76D4E">
        <w:rPr>
          <w:sz w:val="28"/>
          <w:szCs w:val="28"/>
        </w:rPr>
        <w:t xml:space="preserve"> </w:t>
      </w:r>
      <w:r w:rsidR="0047194F">
        <w:rPr>
          <w:sz w:val="28"/>
          <w:szCs w:val="28"/>
        </w:rPr>
        <w:t>877,6</w:t>
      </w:r>
      <w:r>
        <w:rPr>
          <w:sz w:val="28"/>
          <w:szCs w:val="28"/>
        </w:rPr>
        <w:t xml:space="preserve"> тыс. руб</w:t>
      </w:r>
      <w:r w:rsidR="00026FF7">
        <w:rPr>
          <w:sz w:val="28"/>
          <w:szCs w:val="28"/>
        </w:rPr>
        <w:t xml:space="preserve">. </w:t>
      </w:r>
      <w:r w:rsidR="00DD039D" w:rsidRPr="00DD039D">
        <w:rPr>
          <w:sz w:val="28"/>
          <w:szCs w:val="28"/>
        </w:rPr>
        <w:t xml:space="preserve"> (</w:t>
      </w:r>
      <w:r w:rsidR="00026FF7">
        <w:rPr>
          <w:sz w:val="28"/>
          <w:szCs w:val="28"/>
        </w:rPr>
        <w:t>увеличение оплаты труда на   специальную</w:t>
      </w:r>
      <w:r w:rsidR="00DD039D" w:rsidRPr="00DD039D">
        <w:rPr>
          <w:sz w:val="28"/>
          <w:szCs w:val="28"/>
        </w:rPr>
        <w:t xml:space="preserve"> краев</w:t>
      </w:r>
      <w:r w:rsidR="00026FF7">
        <w:rPr>
          <w:sz w:val="28"/>
          <w:szCs w:val="28"/>
        </w:rPr>
        <w:t>ую</w:t>
      </w:r>
      <w:r w:rsidR="00DD039D" w:rsidRPr="00DD039D">
        <w:rPr>
          <w:sz w:val="28"/>
          <w:szCs w:val="28"/>
        </w:rPr>
        <w:t xml:space="preserve"> выплат</w:t>
      </w:r>
      <w:r w:rsidR="00026FF7">
        <w:rPr>
          <w:sz w:val="28"/>
          <w:szCs w:val="28"/>
        </w:rPr>
        <w:t>у</w:t>
      </w:r>
      <w:r w:rsidR="00DD039D" w:rsidRPr="00DD039D">
        <w:rPr>
          <w:sz w:val="28"/>
          <w:szCs w:val="28"/>
        </w:rPr>
        <w:t>);</w:t>
      </w:r>
    </w:p>
    <w:p w:rsidR="00026FF7" w:rsidRPr="00DD039D" w:rsidRDefault="0047194F" w:rsidP="00026FF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194F">
        <w:rPr>
          <w:sz w:val="28"/>
          <w:szCs w:val="28"/>
        </w:rPr>
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</w:t>
      </w:r>
      <w:r>
        <w:rPr>
          <w:sz w:val="28"/>
          <w:szCs w:val="28"/>
        </w:rPr>
        <w:t>щеобразовательных организациях  - 22 963,0 тыс. руб</w:t>
      </w:r>
      <w:r w:rsidR="00026FF7">
        <w:rPr>
          <w:sz w:val="28"/>
          <w:szCs w:val="28"/>
        </w:rPr>
        <w:t xml:space="preserve">. </w:t>
      </w:r>
      <w:r w:rsidR="00026FF7" w:rsidRPr="00DD039D">
        <w:rPr>
          <w:sz w:val="28"/>
          <w:szCs w:val="28"/>
        </w:rPr>
        <w:t>(</w:t>
      </w:r>
      <w:r w:rsidR="00026FF7">
        <w:rPr>
          <w:sz w:val="28"/>
          <w:szCs w:val="28"/>
        </w:rPr>
        <w:t>увеличение оплаты труда на   специальную</w:t>
      </w:r>
      <w:r w:rsidR="00026FF7" w:rsidRPr="00DD039D">
        <w:rPr>
          <w:sz w:val="28"/>
          <w:szCs w:val="28"/>
        </w:rPr>
        <w:t xml:space="preserve"> краев</w:t>
      </w:r>
      <w:r w:rsidR="00026FF7">
        <w:rPr>
          <w:sz w:val="28"/>
          <w:szCs w:val="28"/>
        </w:rPr>
        <w:t>ую</w:t>
      </w:r>
      <w:r w:rsidR="00026FF7" w:rsidRPr="00DD039D">
        <w:rPr>
          <w:sz w:val="28"/>
          <w:szCs w:val="28"/>
        </w:rPr>
        <w:t xml:space="preserve"> выплат</w:t>
      </w:r>
      <w:r w:rsidR="00026FF7">
        <w:rPr>
          <w:sz w:val="28"/>
          <w:szCs w:val="28"/>
        </w:rPr>
        <w:t>у</w:t>
      </w:r>
      <w:r w:rsidR="00026FF7" w:rsidRPr="00DD039D">
        <w:rPr>
          <w:sz w:val="28"/>
          <w:szCs w:val="28"/>
        </w:rPr>
        <w:t>);</w:t>
      </w:r>
    </w:p>
    <w:p w:rsidR="0047194F" w:rsidRPr="00DD039D" w:rsidRDefault="0047194F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194F">
        <w:rPr>
          <w:sz w:val="28"/>
          <w:szCs w:val="28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(ЖКУ</w:t>
      </w:r>
      <w:r w:rsidR="00BC312C">
        <w:rPr>
          <w:sz w:val="28"/>
          <w:szCs w:val="28"/>
        </w:rPr>
        <w:t>, составление исполнение бюджета, спорт</w:t>
      </w:r>
      <w:r w:rsidRPr="0047194F">
        <w:rPr>
          <w:sz w:val="28"/>
          <w:szCs w:val="28"/>
        </w:rPr>
        <w:t xml:space="preserve">) </w:t>
      </w:r>
      <w:r w:rsidR="00895653">
        <w:rPr>
          <w:sz w:val="28"/>
          <w:szCs w:val="28"/>
        </w:rPr>
        <w:t xml:space="preserve">                                                                                  </w:t>
      </w:r>
      <w:r w:rsidR="00BC312C">
        <w:rPr>
          <w:sz w:val="28"/>
          <w:szCs w:val="28"/>
        </w:rPr>
        <w:t xml:space="preserve"> - 244,8 тыс. руб.</w:t>
      </w:r>
      <w:r w:rsidR="00895653">
        <w:rPr>
          <w:sz w:val="28"/>
          <w:szCs w:val="28"/>
        </w:rPr>
        <w:t xml:space="preserve">        </w:t>
      </w:r>
      <w:r w:rsidR="00DD039D">
        <w:rPr>
          <w:sz w:val="28"/>
          <w:szCs w:val="28"/>
        </w:rPr>
        <w:t xml:space="preserve"> </w:t>
      </w:r>
      <w:r w:rsidR="00DD039D" w:rsidRPr="00DD039D">
        <w:rPr>
          <w:sz w:val="28"/>
          <w:szCs w:val="28"/>
        </w:rPr>
        <w:t>(в связи с увеличением  специальной краевой выплаты)</w:t>
      </w:r>
      <w:r w:rsidR="00BC312C" w:rsidRPr="00DD039D">
        <w:rPr>
          <w:sz w:val="28"/>
          <w:szCs w:val="28"/>
        </w:rPr>
        <w:t>;</w:t>
      </w:r>
    </w:p>
    <w:p w:rsidR="00BC312C" w:rsidRDefault="00BC312C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C312C">
        <w:rPr>
          <w:sz w:val="28"/>
          <w:szCs w:val="28"/>
        </w:rPr>
        <w:t>Доходы от реализации иного имущества, находящегося в собственности муниципальных районов</w:t>
      </w:r>
      <w:r w:rsidR="00895653">
        <w:rPr>
          <w:sz w:val="28"/>
          <w:szCs w:val="28"/>
        </w:rPr>
        <w:t xml:space="preserve">                              </w:t>
      </w:r>
      <w:r w:rsidRPr="00BC3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- 4 260,0 тыс. руб.</w:t>
      </w:r>
      <w:r w:rsidR="00DD039D">
        <w:rPr>
          <w:sz w:val="28"/>
          <w:szCs w:val="28"/>
        </w:rPr>
        <w:t xml:space="preserve"> (в соответствии с изменением прогнозного плана приватизации имущества находящегося в муниципальной собственности)</w:t>
      </w:r>
      <w:r>
        <w:rPr>
          <w:sz w:val="28"/>
          <w:szCs w:val="28"/>
        </w:rPr>
        <w:t>;</w:t>
      </w:r>
    </w:p>
    <w:p w:rsidR="00BC312C" w:rsidRDefault="00BC312C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C312C">
        <w:rPr>
          <w:sz w:val="28"/>
          <w:szCs w:val="28"/>
        </w:rPr>
        <w:t>Налог, взимаемый в связи с применением патентной системы налогообложения, зачисляемый в бюджеты муниципальных районо</w:t>
      </w:r>
      <w:r>
        <w:rPr>
          <w:sz w:val="28"/>
          <w:szCs w:val="28"/>
        </w:rPr>
        <w:t>в  - минус 4 260,0 тыс. руб.;</w:t>
      </w:r>
    </w:p>
    <w:p w:rsidR="00BC312C" w:rsidRDefault="00BC312C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C312C">
        <w:rPr>
          <w:sz w:val="28"/>
          <w:szCs w:val="28"/>
        </w:rPr>
        <w:t>Доходы бюджетов муниципальных районов от возврата иными организациями остатков субсидий прошлых лет (по целевым средствам прошлых лет на реализацию отдельных мер по обеспечению ограничения платы граждан за коммунальные услуги)</w:t>
      </w:r>
      <w:r w:rsidR="00895653">
        <w:rPr>
          <w:sz w:val="28"/>
          <w:szCs w:val="28"/>
        </w:rPr>
        <w:t xml:space="preserve">                           </w:t>
      </w:r>
      <w:r w:rsidR="00DD039D">
        <w:rPr>
          <w:sz w:val="28"/>
          <w:szCs w:val="28"/>
        </w:rPr>
        <w:t xml:space="preserve"> – 5 723,8 тыс. руб.;</w:t>
      </w:r>
    </w:p>
    <w:p w:rsidR="00DD039D" w:rsidRDefault="00DD039D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39D">
        <w:rPr>
          <w:sz w:val="28"/>
          <w:szCs w:val="28"/>
        </w:rPr>
        <w:t xml:space="preserve">Доходы бюджетов муниципальных районов от возврата </w:t>
      </w:r>
      <w:r>
        <w:rPr>
          <w:sz w:val="28"/>
          <w:szCs w:val="28"/>
        </w:rPr>
        <w:t xml:space="preserve">остатков субсидий прошлых лет </w:t>
      </w:r>
      <w:r w:rsidR="00895653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- 616,0 тыс. руб.;</w:t>
      </w:r>
    </w:p>
    <w:p w:rsidR="00DD039D" w:rsidRDefault="00DD039D" w:rsidP="00213B7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39D">
        <w:rPr>
          <w:sz w:val="28"/>
          <w:szCs w:val="28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(за счет средств регионального бюджета)</w:t>
      </w:r>
      <w:r>
        <w:rPr>
          <w:sz w:val="28"/>
          <w:szCs w:val="28"/>
        </w:rPr>
        <w:t xml:space="preserve"> </w:t>
      </w:r>
      <w:r w:rsidR="00895653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– минус 20 598,8 тыс. руб. (из них подтвердили потребность и средства возвращены в районный бюджет – 5 385,3 тыс. руб.)</w:t>
      </w:r>
      <w:r w:rsidR="00026FF7">
        <w:rPr>
          <w:sz w:val="28"/>
          <w:szCs w:val="28"/>
        </w:rPr>
        <w:t>.</w:t>
      </w:r>
    </w:p>
    <w:p w:rsidR="00026FF7" w:rsidRPr="00895653" w:rsidRDefault="00026FF7" w:rsidP="00895653">
      <w:pPr>
        <w:ind w:firstLine="851"/>
        <w:jc w:val="both"/>
        <w:rPr>
          <w:b/>
          <w:sz w:val="28"/>
          <w:szCs w:val="28"/>
        </w:rPr>
      </w:pPr>
      <w:r w:rsidRPr="00895653">
        <w:rPr>
          <w:b/>
          <w:sz w:val="28"/>
          <w:szCs w:val="28"/>
        </w:rPr>
        <w:t>2. Расходы за счет собственных средств: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026FF7">
        <w:rPr>
          <w:sz w:val="28"/>
          <w:szCs w:val="28"/>
        </w:rPr>
        <w:t xml:space="preserve">Администрация  </w:t>
      </w:r>
      <w:proofErr w:type="spellStart"/>
      <w:r w:rsidRPr="00026FF7">
        <w:rPr>
          <w:sz w:val="28"/>
          <w:szCs w:val="28"/>
        </w:rPr>
        <w:t>Богучанского</w:t>
      </w:r>
      <w:proofErr w:type="spellEnd"/>
      <w:r w:rsidRPr="00026FF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:</w:t>
      </w:r>
    </w:p>
    <w:p w:rsidR="00026FF7" w:rsidRDefault="004B2E75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026FF7" w:rsidRPr="00026FF7">
        <w:rPr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(ЖКУ)</w:t>
      </w:r>
      <w:r>
        <w:rPr>
          <w:sz w:val="28"/>
          <w:szCs w:val="28"/>
        </w:rPr>
        <w:t xml:space="preserve">                                      </w:t>
      </w:r>
      <w:r w:rsidR="00026FF7">
        <w:rPr>
          <w:sz w:val="28"/>
          <w:szCs w:val="28"/>
        </w:rPr>
        <w:t xml:space="preserve"> -  55,0 тыс. руб.;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026FF7">
        <w:rPr>
          <w:sz w:val="28"/>
          <w:szCs w:val="28"/>
        </w:rPr>
        <w:t>Муниципальное казенное учреждение "Муниципальная  служба Заказчика"</w:t>
      </w:r>
      <w:r>
        <w:rPr>
          <w:sz w:val="28"/>
          <w:szCs w:val="28"/>
        </w:rPr>
        <w:t>: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026FF7">
        <w:rPr>
          <w:sz w:val="28"/>
          <w:szCs w:val="28"/>
        </w:rPr>
        <w:t>софинансирование</w:t>
      </w:r>
      <w:proofErr w:type="spellEnd"/>
      <w:r w:rsidRPr="00026FF7">
        <w:rPr>
          <w:sz w:val="28"/>
          <w:szCs w:val="28"/>
        </w:rPr>
        <w:t xml:space="preserve">  по обеспечению услугами связи малочисленных и </w:t>
      </w:r>
      <w:proofErr w:type="spellStart"/>
      <w:r w:rsidRPr="00026FF7">
        <w:rPr>
          <w:sz w:val="28"/>
          <w:szCs w:val="28"/>
        </w:rPr>
        <w:t>трудодоступных</w:t>
      </w:r>
      <w:proofErr w:type="spellEnd"/>
      <w:r w:rsidRPr="00026FF7">
        <w:rPr>
          <w:sz w:val="28"/>
          <w:szCs w:val="28"/>
        </w:rPr>
        <w:t xml:space="preserve"> населенных пунктов  </w:t>
      </w:r>
      <w:proofErr w:type="spellStart"/>
      <w:r w:rsidRPr="00026FF7">
        <w:rPr>
          <w:sz w:val="28"/>
          <w:szCs w:val="28"/>
        </w:rPr>
        <w:t>п</w:t>
      </w:r>
      <w:proofErr w:type="gramStart"/>
      <w:r w:rsidRPr="00026FF7">
        <w:rPr>
          <w:sz w:val="28"/>
          <w:szCs w:val="28"/>
        </w:rPr>
        <w:t>.К</w:t>
      </w:r>
      <w:proofErr w:type="gramEnd"/>
      <w:r w:rsidRPr="00026FF7">
        <w:rPr>
          <w:sz w:val="28"/>
          <w:szCs w:val="28"/>
        </w:rPr>
        <w:t>ежек</w:t>
      </w:r>
      <w:proofErr w:type="spellEnd"/>
      <w:r w:rsidR="004B2E7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– 5,7 тыс. руб.;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026FF7">
        <w:rPr>
          <w:sz w:val="28"/>
          <w:szCs w:val="28"/>
        </w:rPr>
        <w:t>софинансирование</w:t>
      </w:r>
      <w:proofErr w:type="spellEnd"/>
      <w:r w:rsidRPr="00026FF7">
        <w:rPr>
          <w:sz w:val="28"/>
          <w:szCs w:val="28"/>
        </w:rPr>
        <w:t xml:space="preserve"> по капитальному ремонту здания и помещений СДК </w:t>
      </w:r>
      <w:proofErr w:type="spellStart"/>
      <w:r w:rsidRPr="00026FF7">
        <w:rPr>
          <w:sz w:val="28"/>
          <w:szCs w:val="28"/>
        </w:rPr>
        <w:t>п</w:t>
      </w:r>
      <w:proofErr w:type="gramStart"/>
      <w:r w:rsidRPr="00026FF7">
        <w:rPr>
          <w:sz w:val="28"/>
          <w:szCs w:val="28"/>
        </w:rPr>
        <w:t>.К</w:t>
      </w:r>
      <w:proofErr w:type="gramEnd"/>
      <w:r w:rsidRPr="00026FF7">
        <w:rPr>
          <w:sz w:val="28"/>
          <w:szCs w:val="28"/>
        </w:rPr>
        <w:t>расногорьевский</w:t>
      </w:r>
      <w:proofErr w:type="spellEnd"/>
      <w:r>
        <w:rPr>
          <w:sz w:val="28"/>
          <w:szCs w:val="28"/>
        </w:rPr>
        <w:t xml:space="preserve"> </w:t>
      </w:r>
      <w:r w:rsidR="004B2E7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>– 175,7 тыс. руб.;</w:t>
      </w:r>
    </w:p>
    <w:p w:rsidR="00F177FC" w:rsidRDefault="00F177FC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комплексных мероприятий по текущему и капитальному ремонту муниципального имущества (зданий, занимаемых МБУП «Районное АТП» (за счет средств бюджетного кредита)      -               14 600,0 тыс. руб.; 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026FF7">
        <w:rPr>
          <w:sz w:val="28"/>
          <w:szCs w:val="28"/>
        </w:rPr>
        <w:t xml:space="preserve">Управление культуры администрации </w:t>
      </w:r>
      <w:proofErr w:type="spellStart"/>
      <w:r w:rsidRPr="00026FF7">
        <w:rPr>
          <w:sz w:val="28"/>
          <w:szCs w:val="28"/>
        </w:rPr>
        <w:t>Богучанского</w:t>
      </w:r>
      <w:proofErr w:type="spellEnd"/>
      <w:r w:rsidRPr="00026FF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:</w:t>
      </w:r>
    </w:p>
    <w:p w:rsidR="00026FF7" w:rsidRDefault="00026FF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026FF7">
        <w:rPr>
          <w:sz w:val="28"/>
          <w:szCs w:val="28"/>
        </w:rPr>
        <w:t xml:space="preserve"> погашение  кредиторской задолженности по коммунальным услугам за 2023 год</w:t>
      </w:r>
      <w:r w:rsidR="004B2E75">
        <w:rPr>
          <w:sz w:val="28"/>
          <w:szCs w:val="28"/>
        </w:rPr>
        <w:t xml:space="preserve">                                                                 </w:t>
      </w:r>
      <w:r w:rsidR="0073562E">
        <w:rPr>
          <w:sz w:val="28"/>
          <w:szCs w:val="28"/>
        </w:rPr>
        <w:t xml:space="preserve"> -175,1 тыс. руб.;</w:t>
      </w:r>
    </w:p>
    <w:p w:rsidR="0073562E" w:rsidRDefault="0073562E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E75">
        <w:rPr>
          <w:sz w:val="28"/>
          <w:szCs w:val="28"/>
        </w:rPr>
        <w:t>м</w:t>
      </w:r>
      <w:r w:rsidRPr="0073562E">
        <w:rPr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(спорт)</w:t>
      </w:r>
      <w:r w:rsidR="004B2E75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-  126,6 тыс. руб.;</w:t>
      </w:r>
    </w:p>
    <w:p w:rsidR="0073562E" w:rsidRDefault="0073562E" w:rsidP="00895653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2.4.</w:t>
      </w:r>
      <w:r w:rsidRPr="0073562E">
        <w:rPr>
          <w:b/>
          <w:bCs/>
          <w:sz w:val="18"/>
          <w:szCs w:val="18"/>
        </w:rPr>
        <w:t xml:space="preserve"> </w:t>
      </w:r>
      <w:r w:rsidRPr="0073562E">
        <w:rPr>
          <w:bCs/>
          <w:sz w:val="28"/>
          <w:szCs w:val="28"/>
        </w:rPr>
        <w:t xml:space="preserve">Управление муниципальной собственностью  </w:t>
      </w:r>
      <w:proofErr w:type="spellStart"/>
      <w:r w:rsidRPr="0073562E">
        <w:rPr>
          <w:bCs/>
          <w:sz w:val="28"/>
          <w:szCs w:val="28"/>
        </w:rPr>
        <w:t>Богучанского</w:t>
      </w:r>
      <w:proofErr w:type="spellEnd"/>
      <w:r w:rsidRPr="0073562E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:</w:t>
      </w:r>
    </w:p>
    <w:p w:rsidR="0073562E" w:rsidRDefault="0073562E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3562E">
        <w:rPr>
          <w:bCs/>
          <w:sz w:val="28"/>
          <w:szCs w:val="28"/>
        </w:rPr>
        <w:t>оплата исполнительного листа от 18.09.2023</w:t>
      </w:r>
      <w:r w:rsidR="00D0240A">
        <w:rPr>
          <w:bCs/>
          <w:sz w:val="28"/>
          <w:szCs w:val="28"/>
        </w:rPr>
        <w:t xml:space="preserve"> ООО СТРАХОВАЯ КОМПАНИЯ «СБЕРБАНК СТРАХОВАНИЕ»           </w:t>
      </w:r>
      <w:r w:rsidR="004B2E75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– 233,0 тыс. руб.;</w:t>
      </w:r>
    </w:p>
    <w:p w:rsidR="0073562E" w:rsidRDefault="0073562E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4B2E75">
        <w:rPr>
          <w:bCs/>
          <w:sz w:val="28"/>
          <w:szCs w:val="28"/>
        </w:rPr>
        <w:t>оплата</w:t>
      </w:r>
      <w:r w:rsidRPr="0073562E">
        <w:rPr>
          <w:bCs/>
          <w:sz w:val="28"/>
          <w:szCs w:val="28"/>
        </w:rPr>
        <w:t xml:space="preserve"> исполн</w:t>
      </w:r>
      <w:r w:rsidR="004B2E75">
        <w:rPr>
          <w:bCs/>
          <w:sz w:val="28"/>
          <w:szCs w:val="28"/>
        </w:rPr>
        <w:t>ительного</w:t>
      </w:r>
      <w:r w:rsidRPr="0073562E">
        <w:rPr>
          <w:bCs/>
          <w:sz w:val="28"/>
          <w:szCs w:val="28"/>
        </w:rPr>
        <w:t xml:space="preserve"> лист</w:t>
      </w:r>
      <w:r w:rsidR="004B2E75">
        <w:rPr>
          <w:bCs/>
          <w:sz w:val="28"/>
          <w:szCs w:val="28"/>
        </w:rPr>
        <w:t>а</w:t>
      </w:r>
      <w:r w:rsidRPr="0073562E">
        <w:rPr>
          <w:bCs/>
          <w:sz w:val="28"/>
          <w:szCs w:val="28"/>
        </w:rPr>
        <w:t xml:space="preserve">  за тепловую энергию перед ООО </w:t>
      </w:r>
      <w:r>
        <w:rPr>
          <w:bCs/>
          <w:sz w:val="28"/>
          <w:szCs w:val="28"/>
        </w:rPr>
        <w:t>«</w:t>
      </w:r>
      <w:proofErr w:type="spellStart"/>
      <w:r w:rsidRPr="0073562E">
        <w:rPr>
          <w:bCs/>
          <w:sz w:val="28"/>
          <w:szCs w:val="28"/>
        </w:rPr>
        <w:t>Теплосервис</w:t>
      </w:r>
      <w:proofErr w:type="spellEnd"/>
      <w:r>
        <w:rPr>
          <w:bCs/>
          <w:sz w:val="28"/>
          <w:szCs w:val="28"/>
        </w:rPr>
        <w:t>»</w:t>
      </w:r>
      <w:r w:rsidR="004B2E75">
        <w:rPr>
          <w:bCs/>
          <w:sz w:val="28"/>
          <w:szCs w:val="28"/>
        </w:rPr>
        <w:t xml:space="preserve">                                                                         </w:t>
      </w:r>
      <w:r>
        <w:rPr>
          <w:bCs/>
          <w:sz w:val="28"/>
          <w:szCs w:val="28"/>
        </w:rPr>
        <w:t xml:space="preserve"> - 407,3 тыс. руб.;</w:t>
      </w:r>
    </w:p>
    <w:p w:rsidR="0073562E" w:rsidRDefault="0073562E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3562E">
        <w:rPr>
          <w:bCs/>
          <w:sz w:val="28"/>
          <w:szCs w:val="28"/>
        </w:rPr>
        <w:t>приобретение дизельного генератора для обеспечения электроснабжения п</w:t>
      </w:r>
      <w:proofErr w:type="gramStart"/>
      <w:r w:rsidRPr="0073562E">
        <w:rPr>
          <w:bCs/>
          <w:sz w:val="28"/>
          <w:szCs w:val="28"/>
        </w:rPr>
        <w:t>.Б</w:t>
      </w:r>
      <w:proofErr w:type="gramEnd"/>
      <w:r w:rsidRPr="0073562E">
        <w:rPr>
          <w:bCs/>
          <w:sz w:val="28"/>
          <w:szCs w:val="28"/>
        </w:rPr>
        <w:t>еляки (контракт 11.12.2023)</w:t>
      </w:r>
      <w:r w:rsidR="004B2E75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-  1 490,0 тыс. руб.;</w:t>
      </w:r>
    </w:p>
    <w:p w:rsidR="0073562E" w:rsidRDefault="0073562E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3562E">
        <w:rPr>
          <w:bCs/>
          <w:sz w:val="28"/>
          <w:szCs w:val="28"/>
        </w:rPr>
        <w:t>подготовка конкурсной документации для заключения  концессионного соглашения в отношении объектов водоснабжения и водоотведения</w:t>
      </w:r>
      <w:r w:rsidR="004B2E75">
        <w:rPr>
          <w:bCs/>
          <w:sz w:val="28"/>
          <w:szCs w:val="28"/>
        </w:rPr>
        <w:t xml:space="preserve">                                                                       </w:t>
      </w:r>
      <w:r>
        <w:rPr>
          <w:bCs/>
          <w:sz w:val="28"/>
          <w:szCs w:val="28"/>
        </w:rPr>
        <w:t xml:space="preserve"> – 190,0 тыс. руб.;</w:t>
      </w:r>
    </w:p>
    <w:p w:rsidR="0073562E" w:rsidRDefault="0073562E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3562E">
        <w:rPr>
          <w:bCs/>
          <w:sz w:val="28"/>
          <w:szCs w:val="28"/>
        </w:rPr>
        <w:t xml:space="preserve">проведение капитального ремонта служебного жилого помещения  </w:t>
      </w:r>
      <w:proofErr w:type="spellStart"/>
      <w:r w:rsidRPr="0073562E">
        <w:rPr>
          <w:bCs/>
          <w:sz w:val="28"/>
          <w:szCs w:val="28"/>
        </w:rPr>
        <w:t>с</w:t>
      </w:r>
      <w:proofErr w:type="gramStart"/>
      <w:r w:rsidRPr="0073562E">
        <w:rPr>
          <w:bCs/>
          <w:sz w:val="28"/>
          <w:szCs w:val="28"/>
        </w:rPr>
        <w:t>.Б</w:t>
      </w:r>
      <w:proofErr w:type="gramEnd"/>
      <w:r w:rsidRPr="0073562E">
        <w:rPr>
          <w:bCs/>
          <w:sz w:val="28"/>
          <w:szCs w:val="28"/>
        </w:rPr>
        <w:t>огучаны</w:t>
      </w:r>
      <w:proofErr w:type="spellEnd"/>
      <w:r w:rsidRPr="0073562E">
        <w:rPr>
          <w:bCs/>
          <w:sz w:val="28"/>
          <w:szCs w:val="28"/>
        </w:rPr>
        <w:t xml:space="preserve"> ул.Белинского 16-13</w:t>
      </w:r>
      <w:r>
        <w:rPr>
          <w:bCs/>
          <w:sz w:val="28"/>
          <w:szCs w:val="28"/>
        </w:rPr>
        <w:t xml:space="preserve"> </w:t>
      </w:r>
      <w:r w:rsidR="004B2E75">
        <w:rPr>
          <w:bCs/>
          <w:sz w:val="28"/>
          <w:szCs w:val="28"/>
        </w:rPr>
        <w:t xml:space="preserve">                                            </w:t>
      </w:r>
      <w:r>
        <w:rPr>
          <w:bCs/>
          <w:sz w:val="28"/>
          <w:szCs w:val="28"/>
        </w:rPr>
        <w:t>– 315,3 тыс. руб.;</w:t>
      </w:r>
    </w:p>
    <w:p w:rsidR="00F177FC" w:rsidRDefault="00F177FC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F177FC">
        <w:rPr>
          <w:bCs/>
          <w:sz w:val="28"/>
          <w:szCs w:val="28"/>
        </w:rPr>
        <w:t xml:space="preserve">для расчетов с </w:t>
      </w:r>
      <w:proofErr w:type="spellStart"/>
      <w:r w:rsidRPr="00F177FC">
        <w:rPr>
          <w:bCs/>
          <w:sz w:val="28"/>
          <w:szCs w:val="28"/>
        </w:rPr>
        <w:t>ресурсоснабжающими</w:t>
      </w:r>
      <w:proofErr w:type="spellEnd"/>
      <w:r w:rsidRPr="00F177FC">
        <w:rPr>
          <w:bCs/>
          <w:sz w:val="28"/>
          <w:szCs w:val="28"/>
        </w:rPr>
        <w:t xml:space="preserve"> организациями  по содержанию муниципального имущества</w:t>
      </w:r>
      <w:r w:rsidR="00D0240A">
        <w:rPr>
          <w:bCs/>
          <w:sz w:val="28"/>
          <w:szCs w:val="28"/>
        </w:rPr>
        <w:t xml:space="preserve">                                            -      2 778,0 тыс. руб.;</w:t>
      </w:r>
    </w:p>
    <w:p w:rsidR="002607BF" w:rsidRDefault="002607BF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2.5. </w:t>
      </w:r>
      <w:r w:rsidRPr="002607BF">
        <w:rPr>
          <w:bCs/>
          <w:sz w:val="28"/>
          <w:szCs w:val="28"/>
        </w:rPr>
        <w:t xml:space="preserve">Управление образования администрации </w:t>
      </w:r>
      <w:proofErr w:type="spellStart"/>
      <w:r w:rsidRPr="002607BF">
        <w:rPr>
          <w:bCs/>
          <w:sz w:val="28"/>
          <w:szCs w:val="28"/>
        </w:rPr>
        <w:t>Богучанского</w:t>
      </w:r>
      <w:proofErr w:type="spellEnd"/>
      <w:r w:rsidRPr="002607BF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:</w:t>
      </w:r>
    </w:p>
    <w:p w:rsidR="002607BF" w:rsidRDefault="002607BF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DC1A87" w:rsidRPr="00DC1A87">
        <w:rPr>
          <w:bCs/>
          <w:sz w:val="28"/>
          <w:szCs w:val="28"/>
        </w:rPr>
        <w:t xml:space="preserve">разработка  проектно-сметной документации на выполнение работ  по капитальному ремонту пристройки МКОУ </w:t>
      </w:r>
      <w:proofErr w:type="spellStart"/>
      <w:r w:rsidR="00DC1A87" w:rsidRPr="00DC1A87">
        <w:rPr>
          <w:bCs/>
          <w:sz w:val="28"/>
          <w:szCs w:val="28"/>
        </w:rPr>
        <w:t>Чуноярская</w:t>
      </w:r>
      <w:proofErr w:type="spellEnd"/>
      <w:r w:rsidR="00DC1A87" w:rsidRPr="00DC1A87">
        <w:rPr>
          <w:bCs/>
          <w:sz w:val="28"/>
          <w:szCs w:val="28"/>
        </w:rPr>
        <w:t xml:space="preserve"> средняя школа № 13 (контракт 03.11.2023)</w:t>
      </w:r>
      <w:r w:rsidR="00DC1A87">
        <w:rPr>
          <w:bCs/>
          <w:sz w:val="28"/>
          <w:szCs w:val="28"/>
        </w:rPr>
        <w:t xml:space="preserve">   </w:t>
      </w:r>
      <w:r w:rsidR="004B2E75">
        <w:rPr>
          <w:bCs/>
          <w:sz w:val="28"/>
          <w:szCs w:val="28"/>
        </w:rPr>
        <w:t xml:space="preserve">                                                      </w:t>
      </w:r>
      <w:r w:rsidR="00DC1A87">
        <w:rPr>
          <w:bCs/>
          <w:sz w:val="28"/>
          <w:szCs w:val="28"/>
        </w:rPr>
        <w:t xml:space="preserve">  - </w:t>
      </w:r>
      <w:r>
        <w:rPr>
          <w:bCs/>
          <w:sz w:val="28"/>
          <w:szCs w:val="28"/>
        </w:rPr>
        <w:t xml:space="preserve"> 819,0 тыс. руб.;</w:t>
      </w:r>
    </w:p>
    <w:p w:rsidR="002607BF" w:rsidRDefault="002607BF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3562E">
        <w:rPr>
          <w:bCs/>
          <w:sz w:val="28"/>
          <w:szCs w:val="28"/>
        </w:rPr>
        <w:t xml:space="preserve"> </w:t>
      </w:r>
      <w:r w:rsidRPr="002607BF">
        <w:rPr>
          <w:bCs/>
          <w:sz w:val="28"/>
          <w:szCs w:val="28"/>
        </w:rPr>
        <w:t xml:space="preserve">инженерное обследование основного здания  МКОУ </w:t>
      </w:r>
      <w:proofErr w:type="spellStart"/>
      <w:r w:rsidRPr="002607BF">
        <w:rPr>
          <w:bCs/>
          <w:sz w:val="28"/>
          <w:szCs w:val="28"/>
        </w:rPr>
        <w:t>Чуноярская</w:t>
      </w:r>
      <w:proofErr w:type="spellEnd"/>
      <w:r w:rsidRPr="002607BF">
        <w:rPr>
          <w:bCs/>
          <w:sz w:val="28"/>
          <w:szCs w:val="28"/>
        </w:rPr>
        <w:t xml:space="preserve"> средняя школа № 13</w:t>
      </w:r>
      <w:r w:rsidR="004B2E75">
        <w:rPr>
          <w:bCs/>
          <w:sz w:val="28"/>
          <w:szCs w:val="28"/>
        </w:rPr>
        <w:t xml:space="preserve">                                                                </w:t>
      </w:r>
      <w:r>
        <w:rPr>
          <w:bCs/>
          <w:sz w:val="28"/>
          <w:szCs w:val="28"/>
        </w:rPr>
        <w:t xml:space="preserve"> – 300,0 тыс. руб.;</w:t>
      </w:r>
    </w:p>
    <w:p w:rsidR="002607BF" w:rsidRDefault="002607BF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="00D0240A">
        <w:rPr>
          <w:bCs/>
          <w:sz w:val="28"/>
          <w:szCs w:val="28"/>
        </w:rPr>
        <w:t>р</w:t>
      </w:r>
      <w:r w:rsidRPr="002607BF">
        <w:rPr>
          <w:bCs/>
          <w:sz w:val="28"/>
          <w:szCs w:val="28"/>
        </w:rPr>
        <w:t>асходы за счет спонсорских средств (остатки на начало года)</w:t>
      </w:r>
      <w:r>
        <w:rPr>
          <w:bCs/>
          <w:sz w:val="28"/>
          <w:szCs w:val="28"/>
        </w:rPr>
        <w:t xml:space="preserve"> -  2 220,6 тыс. руб.;</w:t>
      </w:r>
    </w:p>
    <w:p w:rsidR="00DC1A87" w:rsidRDefault="00DC1A87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2.6. </w:t>
      </w:r>
      <w:r w:rsidRPr="00DC1A87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ежбюджетные трансферты</w:t>
      </w:r>
      <w:r w:rsidRPr="00DC1A87">
        <w:rPr>
          <w:bCs/>
          <w:sz w:val="28"/>
          <w:szCs w:val="28"/>
        </w:rPr>
        <w:t xml:space="preserve"> на обеспечение  сбалансированности  бюджетов поселений</w:t>
      </w:r>
      <w:r w:rsidR="004B2E75">
        <w:rPr>
          <w:bCs/>
          <w:sz w:val="28"/>
          <w:szCs w:val="28"/>
        </w:rPr>
        <w:t xml:space="preserve">                                    </w:t>
      </w:r>
      <w:r>
        <w:rPr>
          <w:bCs/>
          <w:sz w:val="28"/>
          <w:szCs w:val="28"/>
        </w:rPr>
        <w:t xml:space="preserve"> – 8 497,5 тыс. руб., в том числе:</w:t>
      </w:r>
    </w:p>
    <w:p w:rsidR="00DC1A87" w:rsidRDefault="00DC1A8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увеличение оплаты труда на   специальную</w:t>
      </w:r>
      <w:r w:rsidRPr="00DD039D">
        <w:rPr>
          <w:sz w:val="28"/>
          <w:szCs w:val="28"/>
        </w:rPr>
        <w:t xml:space="preserve"> краев</w:t>
      </w:r>
      <w:r>
        <w:rPr>
          <w:sz w:val="28"/>
          <w:szCs w:val="28"/>
        </w:rPr>
        <w:t>ую</w:t>
      </w:r>
      <w:r w:rsidRPr="00DD039D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у- 253,1 тыс. руб.;</w:t>
      </w:r>
    </w:p>
    <w:p w:rsidR="00DC1A87" w:rsidRDefault="00DC1A8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автотранспорта </w:t>
      </w:r>
      <w:proofErr w:type="spellStart"/>
      <w:r>
        <w:rPr>
          <w:sz w:val="28"/>
          <w:szCs w:val="28"/>
        </w:rPr>
        <w:t>Манзенский</w:t>
      </w:r>
      <w:proofErr w:type="spellEnd"/>
      <w:r>
        <w:rPr>
          <w:sz w:val="28"/>
          <w:szCs w:val="28"/>
        </w:rPr>
        <w:t xml:space="preserve"> сельсовет – 1 500,0 тыс. руб.</w:t>
      </w:r>
    </w:p>
    <w:p w:rsidR="00DC1A87" w:rsidRDefault="00DC1A8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выплата пенсии за выслугу лет муниципальным служащим </w:t>
      </w:r>
      <w:proofErr w:type="spellStart"/>
      <w:r>
        <w:rPr>
          <w:sz w:val="28"/>
          <w:szCs w:val="28"/>
        </w:rPr>
        <w:t>Пинчугский</w:t>
      </w:r>
      <w:proofErr w:type="spellEnd"/>
      <w:r>
        <w:rPr>
          <w:sz w:val="28"/>
          <w:szCs w:val="28"/>
        </w:rPr>
        <w:t xml:space="preserve"> сельсовет</w:t>
      </w:r>
      <w:r w:rsidR="004B2E75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– 626,4 тыс. руб.;</w:t>
      </w:r>
    </w:p>
    <w:p w:rsidR="00DC1A87" w:rsidRDefault="00DC1A8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лыжной базы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селсовет</w:t>
      </w:r>
      <w:proofErr w:type="spellEnd"/>
      <w:r w:rsidR="004B2E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5 800,0 тыс. руб.;</w:t>
      </w:r>
    </w:p>
    <w:p w:rsidR="00DC1A87" w:rsidRDefault="00DC1A87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выборов Октябрьский сельсовет </w:t>
      </w:r>
      <w:r w:rsidR="004B2E75">
        <w:rPr>
          <w:sz w:val="28"/>
          <w:szCs w:val="28"/>
        </w:rPr>
        <w:t xml:space="preserve">          </w:t>
      </w:r>
      <w:r>
        <w:rPr>
          <w:sz w:val="28"/>
          <w:szCs w:val="28"/>
        </w:rPr>
        <w:t>– 318,0 тыс. руб.</w:t>
      </w:r>
    </w:p>
    <w:p w:rsidR="00E700C9" w:rsidRDefault="00E700C9" w:rsidP="0089565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Pr="00E700C9">
        <w:t xml:space="preserve"> </w:t>
      </w:r>
      <w:r w:rsidRPr="00E700C9">
        <w:rPr>
          <w:sz w:val="28"/>
          <w:szCs w:val="28"/>
        </w:rPr>
        <w:t xml:space="preserve">Финансовое управление администрации </w:t>
      </w:r>
      <w:proofErr w:type="spellStart"/>
      <w:r w:rsidRPr="00E700C9">
        <w:rPr>
          <w:sz w:val="28"/>
          <w:szCs w:val="28"/>
        </w:rPr>
        <w:t>Богучанского</w:t>
      </w:r>
      <w:proofErr w:type="spellEnd"/>
      <w:r w:rsidRPr="00E700C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:</w:t>
      </w:r>
    </w:p>
    <w:p w:rsidR="00E700C9" w:rsidRDefault="00E700C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</w:t>
      </w:r>
      <w:r w:rsidRPr="00E700C9">
        <w:rPr>
          <w:bCs/>
          <w:sz w:val="28"/>
          <w:szCs w:val="28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(Беляки)</w:t>
      </w:r>
      <w:r>
        <w:rPr>
          <w:bCs/>
          <w:sz w:val="28"/>
          <w:szCs w:val="28"/>
        </w:rPr>
        <w:t xml:space="preserve"> </w:t>
      </w:r>
      <w:r w:rsidR="004B2E75"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</w:rPr>
        <w:t>– 63,3 тыс. руб.;</w:t>
      </w:r>
    </w:p>
    <w:p w:rsidR="00E700C9" w:rsidRDefault="00E700C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F177FC">
        <w:rPr>
          <w:bCs/>
          <w:sz w:val="28"/>
          <w:szCs w:val="28"/>
        </w:rPr>
        <w:t xml:space="preserve">- на оплату процентов за пользование бюджетным кредитом – </w:t>
      </w:r>
      <w:r w:rsidR="00F177FC" w:rsidRPr="00F177FC">
        <w:rPr>
          <w:bCs/>
          <w:sz w:val="28"/>
          <w:szCs w:val="28"/>
        </w:rPr>
        <w:t xml:space="preserve">73,6 </w:t>
      </w:r>
      <w:r w:rsidRPr="00F177FC">
        <w:rPr>
          <w:bCs/>
          <w:sz w:val="28"/>
          <w:szCs w:val="28"/>
        </w:rPr>
        <w:t>тыс. руб.;</w:t>
      </w:r>
    </w:p>
    <w:p w:rsidR="00E700C9" w:rsidRDefault="00E700C9" w:rsidP="0089565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обеспечение </w:t>
      </w:r>
      <w:r w:rsidRPr="00A0730C">
        <w:rPr>
          <w:sz w:val="28"/>
          <w:szCs w:val="28"/>
        </w:rPr>
        <w:t>гарантий по выплате заработной платы работникам на уровне не ниже минимальной заработной платы</w:t>
      </w:r>
      <w:r>
        <w:rPr>
          <w:sz w:val="28"/>
          <w:szCs w:val="28"/>
        </w:rPr>
        <w:t xml:space="preserve"> работникам бюджетной сферы в 4 квартале 2024 года </w:t>
      </w:r>
      <w:r w:rsidR="004B2E75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– 5</w:t>
      </w:r>
      <w:r w:rsidR="00F177FC">
        <w:rPr>
          <w:sz w:val="28"/>
          <w:szCs w:val="28"/>
        </w:rPr>
        <w:t> 991,6</w:t>
      </w:r>
      <w:r>
        <w:rPr>
          <w:sz w:val="28"/>
          <w:szCs w:val="28"/>
        </w:rPr>
        <w:t xml:space="preserve"> тыс. руб.</w:t>
      </w:r>
    </w:p>
    <w:p w:rsidR="0073562E" w:rsidRPr="0073562E" w:rsidRDefault="0073562E" w:rsidP="00895653">
      <w:pPr>
        <w:ind w:firstLine="851"/>
        <w:jc w:val="both"/>
        <w:rPr>
          <w:bCs/>
          <w:sz w:val="28"/>
          <w:szCs w:val="28"/>
        </w:rPr>
      </w:pPr>
      <w:r w:rsidRPr="0073562E">
        <w:rPr>
          <w:bCs/>
          <w:sz w:val="28"/>
          <w:szCs w:val="28"/>
        </w:rPr>
        <w:br/>
        <w:t xml:space="preserve"> </w:t>
      </w:r>
    </w:p>
    <w:p w:rsidR="0073562E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ачальника финансового управления </w:t>
      </w:r>
    </w:p>
    <w:p w:rsidR="004B2E75" w:rsidRDefault="004B2E75" w:rsidP="004B2E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proofErr w:type="spellStart"/>
      <w:r>
        <w:rPr>
          <w:sz w:val="28"/>
          <w:szCs w:val="28"/>
        </w:rPr>
        <w:t>В.И.Монахова</w:t>
      </w:r>
      <w:proofErr w:type="spellEnd"/>
    </w:p>
    <w:p w:rsidR="00026FF7" w:rsidRPr="00213B71" w:rsidRDefault="00026FF7" w:rsidP="00895653">
      <w:pPr>
        <w:ind w:firstLine="851"/>
        <w:jc w:val="both"/>
        <w:rPr>
          <w:sz w:val="28"/>
          <w:szCs w:val="28"/>
        </w:rPr>
      </w:pPr>
    </w:p>
    <w:sectPr w:rsidR="00026FF7" w:rsidRPr="00213B71" w:rsidSect="00F52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384"/>
    <w:rsid w:val="00026FF7"/>
    <w:rsid w:val="001B7384"/>
    <w:rsid w:val="00213B71"/>
    <w:rsid w:val="002607BF"/>
    <w:rsid w:val="0037105F"/>
    <w:rsid w:val="0047194F"/>
    <w:rsid w:val="004B2E75"/>
    <w:rsid w:val="005500B9"/>
    <w:rsid w:val="005B1F1C"/>
    <w:rsid w:val="006D5E71"/>
    <w:rsid w:val="0073562E"/>
    <w:rsid w:val="00895653"/>
    <w:rsid w:val="00BC312C"/>
    <w:rsid w:val="00D0240A"/>
    <w:rsid w:val="00DC1A87"/>
    <w:rsid w:val="00DD039D"/>
    <w:rsid w:val="00E40735"/>
    <w:rsid w:val="00E5690E"/>
    <w:rsid w:val="00E700C9"/>
    <w:rsid w:val="00F177FC"/>
    <w:rsid w:val="00F521DF"/>
    <w:rsid w:val="00F76D4E"/>
    <w:rsid w:val="00FA3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F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F1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B73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1512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10111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Userrfu</cp:lastModifiedBy>
  <cp:revision>7</cp:revision>
  <cp:lastPrinted>2024-03-04T05:46:00Z</cp:lastPrinted>
  <dcterms:created xsi:type="dcterms:W3CDTF">2024-03-01T09:41:00Z</dcterms:created>
  <dcterms:modified xsi:type="dcterms:W3CDTF">2024-03-04T05:50:00Z</dcterms:modified>
</cp:coreProperties>
</file>